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1" w:name="_GoBack"/>
      <w:bookmarkEnd w:id="1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7"/>
        </w:rPr>
      </w:pPr>
    </w:p>
    <w:p>
      <w:pPr>
        <w:pStyle w:val="3"/>
      </w:pPr>
      <w:bookmarkStart w:id="0" w:name="Sheet1"/>
      <w:bookmarkEnd w:id="0"/>
      <w:r>
        <w:t>新晃县2023年第二批享受农机购置补贴的购机者信息公示</w:t>
      </w:r>
    </w:p>
    <w:p>
      <w:pPr>
        <w:pStyle w:val="2"/>
        <w:spacing w:before="39"/>
        <w:ind w:left="152"/>
      </w:pPr>
      <w:r>
        <w:pict>
          <v:shape id="_x0000_s1026" o:spid="_x0000_s1026" o:spt="202" type="#_x0000_t202" style="position:absolute;left:0pt;margin-left:54pt;margin-top:19.3pt;height:319pt;width:988.4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4"/>
                    <w:gridCol w:w="2208"/>
                    <w:gridCol w:w="1574"/>
                    <w:gridCol w:w="1699"/>
                    <w:gridCol w:w="1905"/>
                    <w:gridCol w:w="1905"/>
                    <w:gridCol w:w="2162"/>
                    <w:gridCol w:w="1620"/>
                    <w:gridCol w:w="1493"/>
                    <w:gridCol w:w="1243"/>
                    <w:gridCol w:w="1147"/>
                    <w:gridCol w:w="1934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854" w:type="dxa"/>
                        <w:vMerge w:val="restart"/>
                      </w:tcPr>
                      <w:p>
                        <w:pPr>
                          <w:pStyle w:val="8"/>
                          <w:spacing w:before="0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ind w:left="0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spacing w:before="0" w:line="228" w:lineRule="exact"/>
                          <w:ind w:left="203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3782" w:type="dxa"/>
                        <w:gridSpan w:val="2"/>
                      </w:tcPr>
                      <w:p>
                        <w:pPr>
                          <w:pStyle w:val="8"/>
                          <w:spacing w:before="19" w:line="262" w:lineRule="exact"/>
                          <w:ind w:left="1548" w:right="15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购机者</w:t>
                        </w:r>
                      </w:p>
                    </w:tc>
                    <w:tc>
                      <w:tcPr>
                        <w:tcW w:w="12027" w:type="dxa"/>
                        <w:gridSpan w:val="7"/>
                      </w:tcPr>
                      <w:p>
                        <w:pPr>
                          <w:pStyle w:val="8"/>
                          <w:spacing w:before="19" w:line="262" w:lineRule="exact"/>
                          <w:ind w:left="5552" w:right="55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补贴机具</w:t>
                        </w:r>
                      </w:p>
                    </w:tc>
                    <w:tc>
                      <w:tcPr>
                        <w:tcW w:w="3081" w:type="dxa"/>
                        <w:gridSpan w:val="2"/>
                      </w:tcPr>
                      <w:p>
                        <w:pPr>
                          <w:pStyle w:val="8"/>
                          <w:spacing w:before="19" w:line="262" w:lineRule="exact"/>
                          <w:ind w:left="1090" w:right="10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补贴资金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2" w:hRule="atLeast"/>
                    </w:trPr>
                    <w:tc>
                      <w:tcPr>
                        <w:tcW w:w="85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spacing w:before="130"/>
                          <w:ind w:left="421" w:right="411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所在乡（镇）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spacing w:before="130"/>
                          <w:ind w:left="214" w:right="204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购机者姓名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30"/>
                          <w:ind w:left="57" w:right="46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机具品目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0"/>
                          <w:ind w:left="511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生产厂家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0"/>
                          <w:ind w:left="54" w:right="36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产品名称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0"/>
                          <w:ind w:left="637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购买机型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0"/>
                          <w:ind w:left="474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经销商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spacing w:before="0" w:line="273" w:lineRule="exact"/>
                          <w:ind w:left="68" w:right="4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购买数量（台</w:t>
                        </w:r>
                      </w:p>
                      <w:p>
                        <w:pPr>
                          <w:pStyle w:val="8"/>
                          <w:spacing w:before="0" w:line="220" w:lineRule="exact"/>
                          <w:ind w:left="1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w w:val="100"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182" w:right="50" w:hanging="111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单台销售价格（元）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134" w:right="112"/>
                          <w:jc w:val="left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pacing w:val="-1"/>
                            <w:sz w:val="22"/>
                          </w:rPr>
                          <w:t>单台补贴额</w:t>
                        </w: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（元）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30"/>
                          <w:ind w:left="179" w:right="159"/>
                          <w:rPr>
                            <w:rFonts w:hint="eastAsia" w:ascii="新宋体" w:eastAsia="新宋体"/>
                            <w:sz w:val="22"/>
                          </w:rPr>
                        </w:pPr>
                        <w:r>
                          <w:rPr>
                            <w:rFonts w:hint="eastAsia" w:ascii="新宋体" w:eastAsia="新宋体"/>
                            <w:sz w:val="22"/>
                          </w:rPr>
                          <w:t>总补贴额（元）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2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spacing w:before="129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spacing w:before="129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晃州镇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spacing w:before="129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罗永有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29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重庆艾铭玛机械制造有限公司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29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29"/>
                          <w:ind w:left="24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1WG4.0-95FQ-ZCA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38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spacing w:before="129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129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129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29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spacing w:before="13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spacing w:before="13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鱼市镇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spacing w:before="13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姚茂葵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spacing w:before="13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重庆旺耕机械制造有限公司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13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138"/>
                          <w:ind w:left="30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1WG4.0-95FQ-ZC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47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spacing w:before="13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spacing w:before="13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spacing w:before="13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spacing w:before="13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中寨镇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杨大斯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291" w:right="51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重庆聚帮机械设备有限责任公司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4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1WG4.0-100FQ-ZC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湖南省怀化市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恒富农机贸易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鱼市镇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罗明辉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重庆耀虎动力机械有限公司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4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1WG4.0-100FQ-ZC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264" w:lineRule="exact"/>
                          <w:ind w:left="364" w:right="127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鱼市镇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姚敦洪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湖南省农友机械集团有限公司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鱼市镇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吴敬模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重庆腾捷机械制造有限公司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35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1WGQZ4.0-100A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264" w:lineRule="exact"/>
                          <w:ind w:left="364" w:right="127" w:hanging="22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新晃侗乡农机有限公司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步头降乡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彭玉模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重庆腾龙盛世机电有限公司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30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1WG4.0-105FQ-Z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玲芝农机经营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鱼市镇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姚敦洪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重庆优马犁农机制造有限公司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4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1WG4.0-100FQ-ZC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怀化市鹤城区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玲芝农机经营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2180.00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6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鱼市镇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姚寿生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401" w:right="51" w:hanging="33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湖南省农友机械集团有限公司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碾米机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31" w:right="2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6NF-4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新晃县双峰农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机商贸有限公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7" w:hRule="atLeast"/>
                    </w:trPr>
                    <w:tc>
                      <w:tcPr>
                        <w:tcW w:w="854" w:type="dxa"/>
                      </w:tcPr>
                      <w:p>
                        <w:pPr>
                          <w:pStyle w:val="8"/>
                          <w:ind w:left="237" w:righ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8"/>
                          <w:ind w:left="421" w:right="4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扶罗镇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8"/>
                          <w:ind w:left="214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杨胜博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8"/>
                          <w:ind w:left="57" w:right="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微型耕耘机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spacing w:before="0" w:line="264" w:lineRule="exact"/>
                          <w:ind w:left="511" w:right="51" w:hanging="4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重庆鑫源农机股份有限公司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8"/>
                          <w:ind w:left="54" w:righ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微耕机</w:t>
                        </w:r>
                      </w:p>
                    </w:tc>
                    <w:tc>
                      <w:tcPr>
                        <w:tcW w:w="2162" w:type="dxa"/>
                        <w:tcBorders>
                          <w:right w:val="single" w:color="000000" w:sz="12" w:space="0"/>
                        </w:tcBorders>
                      </w:tcPr>
                      <w:p>
                        <w:pPr>
                          <w:pStyle w:val="8"/>
                          <w:ind w:left="249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1WGQZ4.2-100B-1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color="000000" w:sz="12" w:space="0"/>
                        </w:tcBorders>
                      </w:tcPr>
                      <w:p>
                        <w:pPr>
                          <w:pStyle w:val="8"/>
                          <w:spacing w:before="0" w:line="15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新晃县五丰农</w:t>
                        </w:r>
                      </w:p>
                      <w:p>
                        <w:pPr>
                          <w:pStyle w:val="8"/>
                          <w:spacing w:before="0" w:line="273" w:lineRule="exact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机销售有限公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8"/>
                          <w:ind w:left="1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8"/>
                          <w:ind w:left="48" w:right="3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2200.00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8"/>
                          <w:ind w:left="58" w:right="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8"/>
                          <w:ind w:left="179" w:righ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700.00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t>公示单位：新晃县农机事务中心                                                                  公示时间：2023年6月14日</w:t>
      </w:r>
    </w:p>
    <w:p>
      <w:pPr>
        <w:spacing w:after="0"/>
        <w:sectPr>
          <w:type w:val="continuous"/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杨万新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吴实浅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杨秋云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张明辉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潘大放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临沂沃瑞农业机械有限公司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3TGQ-4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2680.00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欧阳坤君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曹日将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胡启成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张成胜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李培玉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李泽玉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石维成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吴兆栋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吴希程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重庆嘉士博机械制造有限公司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怀化市圣美农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杨文雄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蒲六美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杨天化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吴必秋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江运才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杨菊清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杨小慧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吴士生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QGZ50-20-23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吴士生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杨海周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刘汉川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吴延培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向运福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田茂群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吴克华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龙声桓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蒲彩玉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杨遵吉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吴言贵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杨凤桃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蒲昭红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吴荣富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吴廷青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蒲自力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蒲庆堂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杨京泽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吴从庆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田棋今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田冬仙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刘鸿银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姚敬雄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潘盛尧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江光兴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黄国强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李良贵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赵成友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15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安微春风农林机械</w:t>
            </w:r>
          </w:p>
          <w:p>
            <w:pPr>
              <w:pStyle w:val="8"/>
              <w:spacing w:before="0" w:line="273" w:lineRule="exact"/>
              <w:ind w:left="70"/>
              <w:jc w:val="left"/>
              <w:rPr>
                <w:sz w:val="22"/>
              </w:rPr>
            </w:pPr>
            <w:r>
              <w:rPr>
                <w:sz w:val="22"/>
              </w:rPr>
              <w:t>制造股份有限公司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1WG-4.0QC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芷江应求农机有限公司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吴凤仪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向淑玉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张家正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姚桃英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吴从凤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37" w:right="22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重庆市耕霸机械制造有限公司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GB-1WG4.2Q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李政英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杨家溪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张家玉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彭际斌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胡春云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吴修林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彭胡香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洛阳卓格哈斯机械有限公司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1WGQ4-90M5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彭彩凤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曹仕见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向信堂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杨光志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熊启英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吴水芳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吴春仙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姚小云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杨光美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杨德志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杨玉月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重庆康博特机械有限公司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刘建木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杨万英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吴江林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彭际政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李光清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重庆康博特机械有限公司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李德林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田先辉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杨东元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吴廷玉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洛阳卓格哈斯机械有限公司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3TGQ-4M5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江和元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杨再友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黄文金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王修祥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2040.00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重庆豪耕工贸有限公司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1WG-4.0Q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姚本新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戴万友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吴德堂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杨德银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杨从华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重庆万合鼎盛机械制造有限公司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杨天江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张良德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杨天玉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杨再兴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张世松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姚见发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杨冬求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姚本凡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杨序海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姚瑞海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龙荷芝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吴培刚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张祥正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邓青云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徐昌木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陈燕军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黄忠诚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重庆豪耕工贸有限公司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37"/>
              <w:jc w:val="left"/>
              <w:rPr>
                <w:sz w:val="22"/>
              </w:rPr>
            </w:pPr>
            <w:r>
              <w:rPr>
                <w:sz w:val="22"/>
              </w:rPr>
              <w:t>1WG-4.0Q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周荣华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杨生女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陶封林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张成林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杨志强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龙姣兰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黄山起之龙机械制造有限公司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1WG-4.0Q-Z2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金春农机批发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李培轩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李友春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吴廷树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姚芳纯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杨玉明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王廷佐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陈锦长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刘和元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刘芬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吴春元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陈受祥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杨宗吉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郭金华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龙定登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陈爱妹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郭显海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杨家树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杨天皆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陈苟妹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杨顺泽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吴长丰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杨华凤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吴克标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龙金叶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杨宁勋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龙老二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杨能武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张金菊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吴敬新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杨木发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向万付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陈院生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杨华生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张元英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杨清树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重庆力宁机械制造有限公司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怀化市益农农机有限公司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吴山林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涂孝军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蒲昭熬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芷江兴旺农机机电有限公司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吴延浩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蒲昭红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杨胜芝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李光龙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邓秀梅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郭洪珍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湖南省南方农业机械制造有限公司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分离式稻谷碾米机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重庆市耕霸机械制造有限公司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GB-1WG4.2Q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杨全辉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张有长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郭新闻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田茂芬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重庆家户农机有限公司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吴敬福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张人阶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1900.00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张有江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重庆家户农机有限公司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吴希金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田绍明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陈有金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陈春生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向金莲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张成平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邓木良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姚丽屏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陈建华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姚槐南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姚水长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吴继煌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吴桃录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重庆卓格豪斯机械有限公司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1WG4.3-87FQ-ZC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杨长青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1900.00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杨经登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罗莲花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舒成秀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杨宗魁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谭成银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黄星朝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曹金香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田元旦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张青光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姚伦瑞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杨荷清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李昌建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吴增益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重庆维铭机械制造有限公司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吴青艳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周维亮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田瑞钟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杨有科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重庆康博特机械有限公司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1WGQZ4.0-100B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蒲月端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吴志全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郭显银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重庆汇田机械制造有限公司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杨月爱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吴祖清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彭彩岭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吴雪梅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刘元坤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1WG4.0-75FQ-DL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田绍仁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田瑞发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杨恒善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彭显根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涂德均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杨圭朝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杨灿寰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彭海珍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张银生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张有富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田先昌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向开松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杨仕德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杨春煊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郑州市鸿沪机械有限公司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9ZR-3.5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2600.00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田先昌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秦友生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黄昌培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1WGQZ4.0-68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杨祖桑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黄世凯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杨世留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吴人胜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杨宗荣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杨遵圣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中寨镇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杨世远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彭际周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李复台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重庆嘉木机械有限公司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杨必容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李珍菊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重庆华世丹机械制造有限公司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怀化智达农机销售有限公司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2600.00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杨焜升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重庆嘉木机械有限公司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蒲仕福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蒲超柏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蒲德新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蒲长儒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彭小燕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杨长青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杨国英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吴波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吴必军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QGZ50-20-20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张小平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张仁佐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吴山林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姚芳敦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殷锡黑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吴培健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2040.00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张钱峰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黄海华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姚木连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吴从皆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黄贵庭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重庆汇田机械制造有限公司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吴兆金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杨昌波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龙运洪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向细芝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台州欧玮机械有限公司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1WG2.2Q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怀化智达农机销售有限公司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姚茂清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田连章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姚沅涛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吴茂云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姚平峰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吴冬生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姚敦永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杨柳满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黄山起之龙机械制造有限公司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1WG-4.0Q-Z2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金春农机批发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姚勇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彭云植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黄山起之龙机械制造有限公司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1WG-4.0Q-Z2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金春农机批发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张明祥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吴日新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姚沅新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陈艳琴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吴建军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唐光亮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黄九树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吴从建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张彩艳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重庆康博特机械有限公司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龙正富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湖南省智科达机电有限公司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1060.00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吴勇军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永康市斯塔克动力机械有限公司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1WGQ2.5-60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吴正权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王来华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张有智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龙国秀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杨青珍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重庆华田浩犁机械有限责任公司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2600.00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鹤城区家福农机经营部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杨辑禄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QGZ50-20-20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吴从书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重庆康博特机械有限公司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杨宗荣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黄荣金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杨美玉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吴菊容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180" w:right="51" w:hanging="111"/>
              <w:jc w:val="left"/>
              <w:rPr>
                <w:sz w:val="22"/>
              </w:rPr>
            </w:pPr>
            <w:r>
              <w:rPr>
                <w:sz w:val="22"/>
              </w:rPr>
              <w:t>湖南省富瑞机电设备制造有限公司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1WGQ4.0-110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吴国湖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吴兆友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江启伦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重庆汇田机械制造有限公司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钟传灿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重庆汇田机械制造有限公司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杨汉立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晃州镇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陈受文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杨爱莲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重庆嘉木机械有限公司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彭明亮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重庆康博特机械有限公司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重庆嘉木机械有限公司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田必江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吴先吉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田加权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吴谋培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QGZ50-20-23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吴敬伟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杨光益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谭智金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蒲庆成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QG65-20-40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蒲志松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重庆嘉木机械有限公司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夏文明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蒲紫花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张家胜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重庆嘉木机械有限公司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2800.00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黄桂林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杨治荣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杨和生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QG65-20-40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蒲德秋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重庆华田浩犁机械有限责任公司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蒲师城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江文高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彭少坤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张有维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姚常佳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黄秋梅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吴立亚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蒲曾平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重庆华世丹机械制造有限公司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怀化智达农机销售有限公司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2600.00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吴培杏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重庆嘉士博机械制造有限公司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怀化市圣美农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向土生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田茂连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彭云岸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广宁县木格农业机械有限公司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1WG4.0D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杨灿忠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重庆万合鼎盛机械制造有限公司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袁树楠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黄山起之龙机械制造有限公司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1WG-4.0Q-Z2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金春农机批发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姚茂爵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袁仕灿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重庆嘉士博机械制造有限公司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怀化市圣美农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姚祖恩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罗刚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吴希琼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湖南湘资泵业有限公司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QDX3-30-1.1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680.00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唐仲有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田先华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乐山博世科技有限公司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刘元香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杨荣怀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威马农机股份有限公司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怀化市威一马农机有限公司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杨代权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张成甫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蒲彦儒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重庆嘉士博机械制造有限公司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怀化市圣美农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1980.00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蒲长群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重庆尚远机械制造有限公司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张显然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黄冬菊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蒲根生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姚海良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蒲庆坪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姚新法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重庆力宁机械制造有限公司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怀化市益农农机有限公司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唐子辉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玲芝农机经营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蒲德权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蒲曾常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蒲曾晓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张家明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威马农机股份有限公司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怀化市威一马农机有限公司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蒲学冬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钟传进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蒲长炳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重庆尚远机械制造有限公司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彭承炎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蒲银珍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杨世双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吴德元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重庆聚帮机械设备有限责任公司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吴必松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吴言凡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吴希岩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重庆腾龙盛世机电有限公司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QGZ50-20-23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向运来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四川井禾机械制造有限公司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谭成良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重庆祥悦机械制造有限公司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杨清泉</w:t>
            </w:r>
          </w:p>
        </w:tc>
        <w:tc>
          <w:tcPr>
            <w:tcW w:w="1699" w:type="dxa"/>
          </w:tcPr>
          <w:p>
            <w:pPr>
              <w:pStyle w:val="8"/>
              <w:spacing w:before="0" w:line="264" w:lineRule="exact"/>
              <w:ind w:left="737" w:right="61" w:hanging="663"/>
              <w:jc w:val="left"/>
              <w:rPr>
                <w:sz w:val="22"/>
              </w:rPr>
            </w:pPr>
            <w:r>
              <w:rPr>
                <w:sz w:val="22"/>
              </w:rPr>
              <w:t>饲料（草）粉碎机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郑州市华龙农牧机械有限公司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揉丝机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9ZR-2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1480.00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440.00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蒲曾习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重庆尚远机械制造有限公司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彭采有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吴远灿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张世海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吴祖河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吴元成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QGZ50-20-20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吴必先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杨启明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吴志堂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姚金桃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乐山市泓杨机电科技有限公司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鹤城区家福农机经营部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1580.00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杨国海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贡溪镇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蒲祖高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陈巧慧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湖南省好运来机电设备有限公司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吴建军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杨祖君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1350.00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潘世明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重庆市耕霸机械制造有限公司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GB-1WG4.2Q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杨元中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重庆市耕霸机械制造有限公司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GB-1WG4.2Q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吴飞洋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吴培元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威马农机股份有限公司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怀化市威一马农机有限公司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3000.00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杨光堂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重庆润浩机械制造有限公司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杨肖朋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吴银荷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杨慎贤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吴承全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杨楚进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QGZ50-21-20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吴英明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湖南省农友机械集团有限公司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蒲光文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蒲学书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黄仁华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杨春东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威马农机股份有限公司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田园管理机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3TGQ-5.1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怀化市威一马农机有限公司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5380.00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800.00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重庆耀虎动力机械有限公司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凉伞镇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龙铂平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蒲庆来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张茂胜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姚佳秀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2880.00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2400.00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姚芝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吴远晃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杨序海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杨序英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杨长根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重庆嘉士博机械制造有限公司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怀化市圣美农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1980.00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吴晓金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田维季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林冲镇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周小英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469"/>
              <w:jc w:val="left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杨少林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重庆尚远机械制造有限公司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杨小云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1WGQZ4.2-100A-2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蒲昭东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重庆旺耕机械制造有限公司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彭际清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重庆腾捷机械制造有限公司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1WGQZ4.0-100A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杨儒臣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QG65-20-40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孙素梅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重庆尚远机械制造有限公司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金永明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吴可余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地面泵（机组）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重庆宏美科技有限公司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汽油机水泵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QGZ50-21-20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71"/>
              <w:jc w:val="right"/>
              <w:rPr>
                <w:sz w:val="22"/>
              </w:rPr>
            </w:pPr>
            <w:r>
              <w:rPr>
                <w:sz w:val="22"/>
              </w:rPr>
              <w:t>920.00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鱼市镇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吴远森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姚敦林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重庆科业动力机械制造有限公司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1WGQZ4.2-100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新晃凯华农机销售有限公司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1900.00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扶罗镇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姚本栋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步头降乡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吴华军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重庆骏源机械制造有限公司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鹤城区博宁农机批发部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杨玲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姚沅达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杨长凡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吴敏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怀化八方顺机电有限公司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right="127"/>
              <w:jc w:val="left"/>
              <w:rPr>
                <w:sz w:val="22"/>
              </w:rPr>
            </w:pPr>
            <w:r>
              <w:rPr>
                <w:sz w:val="22"/>
              </w:rPr>
              <w:t>怀化一禾农业科技有限公司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姚茂兴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重庆市冠腾机械有限公司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吴必荣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1250.00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彭云师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重庆优马犁农机制造有限公司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1WG4.0-100FQ-ZC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姚沅生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重庆卓格豪斯机械有限公司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1WGQZ2.8-62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0" w:right="218"/>
              <w:jc w:val="right"/>
              <w:rPr>
                <w:sz w:val="22"/>
              </w:rPr>
            </w:pPr>
            <w:r>
              <w:rPr>
                <w:sz w:val="22"/>
              </w:rPr>
              <w:t>2680.00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640.00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禾滩镇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彭小平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重庆铭宸机械制造有限公司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1WG4.0-95FQ-ZC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254" w:right="127" w:hanging="111"/>
              <w:jc w:val="left"/>
              <w:rPr>
                <w:sz w:val="22"/>
              </w:rPr>
            </w:pPr>
            <w:r>
              <w:rPr>
                <w:sz w:val="22"/>
              </w:rPr>
              <w:t>怀化市金舟农机有限公司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杨长和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蒲昭茂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重庆艾铭玛机械制造有限公司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1WG4.0-95FQ-ZCA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新晃县双峰农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机商贸有限公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蒲生德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291" w:right="51" w:hanging="221"/>
              <w:jc w:val="left"/>
              <w:rPr>
                <w:sz w:val="22"/>
              </w:rPr>
            </w:pPr>
            <w:r>
              <w:rPr>
                <w:sz w:val="22"/>
              </w:rPr>
              <w:t>重庆华田浩犁机械有限责任公司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1WGQZ4.0-100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怀化市圣美农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1980.00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杨顺固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蒲增福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蒲祖炉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江胜利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杨天善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蒲祖成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重庆鑫源农机股份有限公司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1WGQZ4.2-100B-1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陈锡生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重庆浩发机械制造有限公司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1WG4.0-105FQ-ZC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2180.00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杨天和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重庆锐博优农机有限公司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1WG4.0-105FQ-Z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2200.00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杨长青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41" w:right="227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关仕才</w:t>
            </w:r>
          </w:p>
        </w:tc>
        <w:tc>
          <w:tcPr>
            <w:tcW w:w="1699" w:type="dxa"/>
          </w:tcPr>
          <w:p>
            <w:pPr>
              <w:pStyle w:val="8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401" w:right="51" w:hanging="332"/>
              <w:jc w:val="left"/>
              <w:rPr>
                <w:sz w:val="22"/>
              </w:rPr>
            </w:pPr>
            <w:r>
              <w:rPr>
                <w:sz w:val="22"/>
              </w:rPr>
              <w:t>重庆农久友机械制造有限公司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1WGQZ4.0-95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</w:tbl>
    <w:p>
      <w:pPr>
        <w:spacing w:after="0"/>
        <w:rPr>
          <w:sz w:val="22"/>
        </w:rPr>
        <w:sectPr>
          <w:pgSz w:w="28160" w:h="12240" w:orient="landscape"/>
          <w:pgMar w:top="1140" w:right="4120" w:bottom="280" w:left="9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4"/>
        </w:rPr>
      </w:pPr>
    </w:p>
    <w:tbl>
      <w:tblPr>
        <w:tblStyle w:val="4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208"/>
        <w:gridCol w:w="1574"/>
        <w:gridCol w:w="1699"/>
        <w:gridCol w:w="1905"/>
        <w:gridCol w:w="1905"/>
        <w:gridCol w:w="2162"/>
        <w:gridCol w:w="1620"/>
        <w:gridCol w:w="1493"/>
        <w:gridCol w:w="1243"/>
        <w:gridCol w:w="1147"/>
        <w:gridCol w:w="19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关书才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湖南湘资泵业有限公司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潜水电泵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QDX10-18-1.1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264" w:lineRule="exact"/>
              <w:ind w:left="364" w:right="127" w:hanging="221"/>
              <w:jc w:val="left"/>
              <w:rPr>
                <w:sz w:val="22"/>
              </w:rPr>
            </w:pPr>
            <w:r>
              <w:rPr>
                <w:sz w:val="22"/>
              </w:rPr>
              <w:t>新晃侗乡农机有限公司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53" w:right="34"/>
              <w:rPr>
                <w:sz w:val="22"/>
              </w:rPr>
            </w:pPr>
            <w:r>
              <w:rPr>
                <w:sz w:val="22"/>
              </w:rPr>
              <w:t>680.00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陈桂光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622" w:right="51" w:hanging="552"/>
              <w:jc w:val="left"/>
              <w:rPr>
                <w:sz w:val="22"/>
              </w:rPr>
            </w:pPr>
            <w:r>
              <w:rPr>
                <w:sz w:val="22"/>
              </w:rPr>
              <w:t>湖南省劲松机械有限公司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碾米机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7"/>
              <w:rPr>
                <w:sz w:val="22"/>
              </w:rPr>
            </w:pPr>
            <w:r>
              <w:rPr>
                <w:sz w:val="22"/>
              </w:rPr>
              <w:t>6NF-4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新晃县五丰农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机销售有限公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1080.00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360.00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蒲祖禄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蒲庆银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511" w:right="51" w:hanging="442"/>
              <w:jc w:val="left"/>
              <w:rPr>
                <w:sz w:val="22"/>
              </w:rPr>
            </w:pPr>
            <w:r>
              <w:rPr>
                <w:sz w:val="22"/>
              </w:rPr>
              <w:t>重庆揽胜机械制造有限公司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1WG4.0-100FQ-Z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怀化市鹤城区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贵程农机经营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2280.00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米贝乡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蒲学巧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桂林严关机械有限公司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1WG-4.0Q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怀化市恒富农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机贸易有限公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4" w:type="dxa"/>
          </w:tcPr>
          <w:p>
            <w:pPr>
              <w:pStyle w:val="8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2208" w:type="dxa"/>
          </w:tcPr>
          <w:p>
            <w:pPr>
              <w:pStyle w:val="8"/>
              <w:ind w:left="421" w:right="411"/>
              <w:rPr>
                <w:sz w:val="22"/>
              </w:rPr>
            </w:pPr>
            <w:r>
              <w:rPr>
                <w:sz w:val="22"/>
              </w:rPr>
              <w:t>波洲镇</w:t>
            </w:r>
          </w:p>
        </w:tc>
        <w:tc>
          <w:tcPr>
            <w:tcW w:w="1574" w:type="dxa"/>
          </w:tcPr>
          <w:p>
            <w:pPr>
              <w:pStyle w:val="8"/>
              <w:ind w:left="214" w:right="204"/>
              <w:rPr>
                <w:sz w:val="22"/>
              </w:rPr>
            </w:pPr>
            <w:r>
              <w:rPr>
                <w:sz w:val="22"/>
              </w:rPr>
              <w:t>吴言祥</w:t>
            </w:r>
          </w:p>
        </w:tc>
        <w:tc>
          <w:tcPr>
            <w:tcW w:w="1699" w:type="dxa"/>
          </w:tcPr>
          <w:p>
            <w:pPr>
              <w:pStyle w:val="8"/>
              <w:ind w:left="57" w:right="46"/>
              <w:rPr>
                <w:sz w:val="22"/>
              </w:rPr>
            </w:pPr>
            <w:r>
              <w:rPr>
                <w:sz w:val="22"/>
              </w:rPr>
              <w:t>微型耕耘机</w:t>
            </w:r>
          </w:p>
        </w:tc>
        <w:tc>
          <w:tcPr>
            <w:tcW w:w="1905" w:type="dxa"/>
          </w:tcPr>
          <w:p>
            <w:pPr>
              <w:pStyle w:val="8"/>
              <w:spacing w:before="0" w:line="264" w:lineRule="exact"/>
              <w:ind w:left="732" w:right="51" w:hanging="663"/>
              <w:jc w:val="left"/>
              <w:rPr>
                <w:sz w:val="22"/>
              </w:rPr>
            </w:pPr>
            <w:r>
              <w:rPr>
                <w:sz w:val="22"/>
              </w:rPr>
              <w:t>重庆浴火机械有限公司</w:t>
            </w:r>
          </w:p>
        </w:tc>
        <w:tc>
          <w:tcPr>
            <w:tcW w:w="1905" w:type="dxa"/>
          </w:tcPr>
          <w:p>
            <w:pPr>
              <w:pStyle w:val="8"/>
              <w:ind w:left="54" w:right="36"/>
              <w:rPr>
                <w:sz w:val="22"/>
              </w:rPr>
            </w:pPr>
            <w:r>
              <w:rPr>
                <w:sz w:val="22"/>
              </w:rPr>
              <w:t>微耕机</w:t>
            </w: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ind w:left="231" w:right="212"/>
              <w:rPr>
                <w:sz w:val="22"/>
              </w:rPr>
            </w:pPr>
            <w:r>
              <w:rPr>
                <w:sz w:val="22"/>
              </w:rPr>
              <w:t>1WGQZ4.0-95C</w:t>
            </w: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 w:line="153" w:lineRule="exact"/>
              <w:jc w:val="left"/>
              <w:rPr>
                <w:sz w:val="22"/>
              </w:rPr>
            </w:pPr>
            <w:r>
              <w:rPr>
                <w:sz w:val="22"/>
              </w:rPr>
              <w:t>湖南省怀化市</w:t>
            </w:r>
          </w:p>
          <w:p>
            <w:pPr>
              <w:pStyle w:val="8"/>
              <w:spacing w:before="0" w:line="273" w:lineRule="exact"/>
              <w:jc w:val="left"/>
              <w:rPr>
                <w:sz w:val="22"/>
              </w:rPr>
            </w:pPr>
            <w:r>
              <w:rPr>
                <w:sz w:val="22"/>
              </w:rPr>
              <w:t>恒富农机贸易</w:t>
            </w:r>
          </w:p>
        </w:tc>
        <w:tc>
          <w:tcPr>
            <w:tcW w:w="1493" w:type="dxa"/>
          </w:tcPr>
          <w:p>
            <w:pPr>
              <w:pStyle w:val="8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3" w:type="dxa"/>
          </w:tcPr>
          <w:p>
            <w:pPr>
              <w:pStyle w:val="8"/>
              <w:ind w:left="48" w:right="34"/>
              <w:rPr>
                <w:sz w:val="22"/>
              </w:rPr>
            </w:pPr>
            <w:r>
              <w:rPr>
                <w:sz w:val="22"/>
              </w:rPr>
              <w:t>2380.00</w:t>
            </w:r>
          </w:p>
        </w:tc>
        <w:tc>
          <w:tcPr>
            <w:tcW w:w="1147" w:type="dxa"/>
          </w:tcPr>
          <w:p>
            <w:pPr>
              <w:pStyle w:val="8"/>
              <w:ind w:left="58" w:right="3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  <w:tc>
          <w:tcPr>
            <w:tcW w:w="1934" w:type="dxa"/>
          </w:tcPr>
          <w:p>
            <w:pPr>
              <w:pStyle w:val="8"/>
              <w:ind w:left="179" w:right="159"/>
              <w:rPr>
                <w:sz w:val="22"/>
              </w:rPr>
            </w:pPr>
            <w:r>
              <w:rPr>
                <w:sz w:val="22"/>
              </w:rP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54" w:type="dxa"/>
          </w:tcPr>
          <w:p>
            <w:pPr>
              <w:pStyle w:val="8"/>
              <w:spacing w:before="53" w:line="281" w:lineRule="exact"/>
              <w:ind w:left="203"/>
              <w:jc w:val="left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2208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162" w:type="dxa"/>
            <w:tcBorders>
              <w:right w:val="single" w:color="000000" w:sz="12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left w:val="single" w:color="000000" w:sz="12" w:space="0"/>
            </w:tcBorders>
          </w:tcPr>
          <w:p>
            <w:pPr>
              <w:pStyle w:val="8"/>
              <w:spacing w:before="0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8"/>
              <w:spacing w:before="53" w:line="281" w:lineRule="exact"/>
              <w:ind w:left="63" w:right="49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1243" w:type="dxa"/>
          </w:tcPr>
          <w:p>
            <w:pPr>
              <w:pStyle w:val="8"/>
              <w:spacing w:before="53" w:line="281" w:lineRule="exact"/>
              <w:ind w:left="53" w:right="34"/>
              <w:rPr>
                <w:sz w:val="22"/>
              </w:rPr>
            </w:pPr>
            <w:r>
              <w:rPr>
                <w:sz w:val="22"/>
              </w:rPr>
              <w:t>1251400.00</w:t>
            </w:r>
          </w:p>
        </w:tc>
        <w:tc>
          <w:tcPr>
            <w:tcW w:w="1147" w:type="dxa"/>
          </w:tcPr>
          <w:p>
            <w:pPr>
              <w:pStyle w:val="8"/>
              <w:spacing w:before="53" w:line="281" w:lineRule="exact"/>
              <w:ind w:left="58" w:right="43"/>
              <w:rPr>
                <w:sz w:val="22"/>
              </w:rPr>
            </w:pPr>
            <w:r>
              <w:rPr>
                <w:sz w:val="22"/>
              </w:rPr>
              <w:t>390070.00</w:t>
            </w:r>
          </w:p>
        </w:tc>
        <w:tc>
          <w:tcPr>
            <w:tcW w:w="1934" w:type="dxa"/>
          </w:tcPr>
          <w:p>
            <w:pPr>
              <w:pStyle w:val="8"/>
              <w:spacing w:before="53" w:line="281" w:lineRule="exact"/>
              <w:ind w:left="174" w:right="159"/>
              <w:rPr>
                <w:sz w:val="22"/>
              </w:rPr>
            </w:pPr>
            <w:r>
              <w:rPr>
                <w:sz w:val="22"/>
              </w:rPr>
              <w:t>390070.00</w:t>
            </w:r>
          </w:p>
        </w:tc>
      </w:tr>
    </w:tbl>
    <w:p/>
    <w:sectPr>
      <w:pgSz w:w="28160" w:h="12240" w:orient="landscape"/>
      <w:pgMar w:top="1140" w:right="412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Y3ZGExZjYwMTI4YmMyMDhjZTQxZmYxZDI0ZTcyMmYifQ=="/>
  </w:docVars>
  <w:rsids>
    <w:rsidRoot w:val="00000000"/>
    <w:rsid w:val="4EC8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7"/>
      <w:ind w:left="4876"/>
    </w:pPr>
    <w:rPr>
      <w:rFonts w:ascii="宋体" w:hAnsi="宋体" w:eastAsia="宋体" w:cs="宋体"/>
      <w:sz w:val="40"/>
      <w:szCs w:val="4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144"/>
      <w:ind w:left="14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2023-12-19T03:18:00Z</dcterms:created>
  <dc:creator>Work0</dc:creator>
  <cp:lastModifiedBy>Rocy</cp:lastModifiedBy>
  <dcterms:modified xsi:type="dcterms:W3CDTF">2023-12-20T00:57:51Z</dcterms:modified>
  <dc:title>a48c5197f29ced196bd88a5438ecbc0bd565bfadf71e2c946d8aaa3626bcc7a9.xls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2023-12-19T00:00:00Z</vt:filetime>
  </property>
  <property fmtid="{D5CDD505-2E9C-101B-9397-08002B2CF9AE}" pid="4" name="KSOProductBuildVer">
    <vt:lpwstr>2052-12.1.0.15990</vt:lpwstr>
  </property>
  <property fmtid="{D5CDD505-2E9C-101B-9397-08002B2CF9AE}" pid="5" name="ICV">
    <vt:lpwstr>B7F33020C4264A76B47D99528C424785_13</vt:lpwstr>
  </property>
</Properties>
</file>